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20"/>
          <w:szCs w:val="20"/>
        </w:rPr>
        <w:id w:val="682019349"/>
        <w:docPartObj>
          <w:docPartGallery w:val="Page Numbers (Top of Page)"/>
          <w:docPartUnique/>
        </w:docPartObj>
      </w:sdtPr>
      <w:sdtEndPr>
        <w:rPr>
          <w:sz w:val="22"/>
          <w:szCs w:val="22"/>
        </w:rPr>
      </w:sdtEndPr>
      <w:sdtContent>
        <w:p w:rsidR="00A854A9" w:rsidRPr="009018E7" w:rsidRDefault="00A854A9" w:rsidP="00847637">
          <w:pPr>
            <w:pStyle w:val="a6"/>
            <w:ind w:left="6946"/>
            <w:rPr>
              <w:rFonts w:ascii="Times New Roman" w:hAnsi="Times New Roman" w:cs="Times New Roman"/>
            </w:rPr>
          </w:pPr>
          <w:r w:rsidRPr="009018E7">
            <w:rPr>
              <w:rFonts w:ascii="Times New Roman" w:hAnsi="Times New Roman" w:cs="Times New Roman"/>
              <w:sz w:val="20"/>
              <w:szCs w:val="20"/>
            </w:rPr>
            <w:t>Приложение к ходатайству об установлении публичного сервитута</w:t>
          </w:r>
        </w:p>
      </w:sdtContent>
    </w:sdt>
    <w:p w:rsidR="00CB6493" w:rsidRPr="009018E7" w:rsidRDefault="00CB6493" w:rsidP="00CB649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018E7" w:rsidRPr="009018E7" w:rsidRDefault="009018E7" w:rsidP="00CB649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64F01" w:rsidRDefault="00CB6493" w:rsidP="00E32DB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018E7">
        <w:rPr>
          <w:rFonts w:ascii="Times New Roman" w:hAnsi="Times New Roman" w:cs="Times New Roman"/>
          <w:sz w:val="26"/>
          <w:szCs w:val="26"/>
        </w:rPr>
        <w:t>СВЕДЕНИЯ О ГРАНИЦАХ ПУБЛИЧНОГО СЕРВИТУТА</w:t>
      </w:r>
    </w:p>
    <w:p w:rsidR="00E32DBE" w:rsidRDefault="00E32DBE" w:rsidP="00E32DB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065" w:type="dxa"/>
        <w:tblInd w:w="338" w:type="dxa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4A0" w:firstRow="1" w:lastRow="0" w:firstColumn="1" w:lastColumn="0" w:noHBand="0" w:noVBand="1"/>
      </w:tblPr>
      <w:tblGrid>
        <w:gridCol w:w="3544"/>
        <w:gridCol w:w="3276"/>
        <w:gridCol w:w="3245"/>
      </w:tblGrid>
      <w:tr w:rsidR="00964F01" w:rsidRPr="00311536" w:rsidTr="00311536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964F01" w:rsidRPr="00311536" w:rsidRDefault="00964F01" w:rsidP="0096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 границ публичного сервитута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964F01" w:rsidRPr="00311536" w:rsidRDefault="00964F01" w:rsidP="0024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Красноярский край, </w:t>
            </w:r>
            <w:r w:rsidR="0024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Курагинский район</w:t>
            </w:r>
          </w:p>
        </w:tc>
      </w:tr>
      <w:tr w:rsidR="00964F01" w:rsidRPr="00311536" w:rsidTr="00311536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964F01" w:rsidRPr="00311536" w:rsidRDefault="00964F01" w:rsidP="0096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координат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964F01" w:rsidRPr="00311536" w:rsidRDefault="002608AC" w:rsidP="0026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МСК</w:t>
            </w:r>
            <w:proofErr w:type="gramEnd"/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167, зона 4 </w:t>
            </w:r>
          </w:p>
        </w:tc>
      </w:tr>
      <w:tr w:rsidR="00964F01" w:rsidRPr="00311536" w:rsidTr="00311536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964F01" w:rsidRPr="00311536" w:rsidRDefault="00964F01" w:rsidP="0096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определения координат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964F01" w:rsidRPr="00311536" w:rsidRDefault="00964F01" w:rsidP="0096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метод</w:t>
            </w:r>
          </w:p>
        </w:tc>
      </w:tr>
      <w:tr w:rsidR="00964F01" w:rsidRPr="00311536" w:rsidTr="00311536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964F01" w:rsidRPr="00311536" w:rsidRDefault="00964F01" w:rsidP="0096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964F01" w:rsidRPr="00311536" w:rsidRDefault="00246E1E" w:rsidP="0096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  <w:r w:rsidR="00870813"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4F01"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964F01" w:rsidRPr="00311536" w:rsidTr="00311536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964F01" w:rsidRPr="00311536" w:rsidRDefault="00964F01" w:rsidP="0096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  <w:proofErr w:type="spellStart"/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квадратическая</w:t>
            </w:r>
            <w:proofErr w:type="spellEnd"/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погрешность положения характерной точки (</w:t>
            </w: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Mt</w:t>
            </w: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м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964F01" w:rsidRPr="00311536" w:rsidRDefault="00964F01" w:rsidP="0096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32682B" w:rsidRPr="00311536" w:rsidTr="00311536">
        <w:trPr>
          <w:trHeight w:val="251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:rsidR="0032682B" w:rsidRPr="00311536" w:rsidRDefault="0032682B" w:rsidP="0096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характерных точек границ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32682B" w:rsidRPr="00311536" w:rsidRDefault="0032682B" w:rsidP="0096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Координаты, </w:t>
            </w:r>
            <w:proofErr w:type="gramStart"/>
            <w:r w:rsidRPr="0031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32682B" w:rsidRPr="00311536" w:rsidTr="00311536">
        <w:trPr>
          <w:trHeight w:val="301"/>
        </w:trPr>
        <w:tc>
          <w:tcPr>
            <w:tcW w:w="3544" w:type="dxa"/>
            <w:vMerge/>
            <w:shd w:val="clear" w:color="auto" w:fill="auto"/>
            <w:vAlign w:val="center"/>
          </w:tcPr>
          <w:p w:rsidR="0032682B" w:rsidRPr="00311536" w:rsidRDefault="0032682B" w:rsidP="0096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shd w:val="clear" w:color="auto" w:fill="auto"/>
            <w:vAlign w:val="center"/>
          </w:tcPr>
          <w:p w:rsidR="0032682B" w:rsidRPr="00311536" w:rsidRDefault="0032682B" w:rsidP="0003656C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53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32682B" w:rsidRPr="00311536" w:rsidRDefault="0032682B" w:rsidP="0003656C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53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246E1E" w:rsidRPr="00311536" w:rsidTr="00311536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246E1E" w:rsidRPr="004972A3" w:rsidRDefault="00246E1E" w:rsidP="00CA405D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246E1E" w:rsidRPr="00246E1E" w:rsidRDefault="00246E1E" w:rsidP="001E78EC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403514.87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246E1E" w:rsidRPr="00246E1E" w:rsidRDefault="00246E1E" w:rsidP="001E78EC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129187.17</w:t>
            </w:r>
          </w:p>
        </w:tc>
      </w:tr>
      <w:tr w:rsidR="00246E1E" w:rsidRPr="00311536" w:rsidTr="00311536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246E1E" w:rsidRPr="004972A3" w:rsidRDefault="00246E1E" w:rsidP="00CA405D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246E1E" w:rsidRPr="00246E1E" w:rsidRDefault="00246E1E" w:rsidP="001E78EC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403506.07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246E1E" w:rsidRPr="00246E1E" w:rsidRDefault="00246E1E" w:rsidP="001E78EC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129137.53</w:t>
            </w:r>
          </w:p>
        </w:tc>
      </w:tr>
      <w:tr w:rsidR="00246E1E" w:rsidRPr="00311536" w:rsidTr="00311536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246E1E" w:rsidRPr="004972A3" w:rsidRDefault="00246E1E" w:rsidP="00CA405D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246E1E" w:rsidRPr="00246E1E" w:rsidRDefault="00246E1E" w:rsidP="001E78EC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403502.13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246E1E" w:rsidRPr="00246E1E" w:rsidRDefault="00246E1E" w:rsidP="001E78EC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129138.23</w:t>
            </w:r>
          </w:p>
        </w:tc>
      </w:tr>
      <w:tr w:rsidR="00246E1E" w:rsidRPr="00311536" w:rsidTr="00311536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246E1E" w:rsidRPr="004972A3" w:rsidRDefault="00246E1E" w:rsidP="00CA405D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246E1E" w:rsidRPr="00246E1E" w:rsidRDefault="00246E1E" w:rsidP="001E78EC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403510.23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246E1E" w:rsidRPr="00246E1E" w:rsidRDefault="00246E1E" w:rsidP="001E78EC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129183.89</w:t>
            </w:r>
          </w:p>
        </w:tc>
      </w:tr>
      <w:tr w:rsidR="00246E1E" w:rsidRPr="00311536" w:rsidTr="00311536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246E1E" w:rsidRPr="004972A3" w:rsidRDefault="00246E1E" w:rsidP="00CA405D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246E1E" w:rsidRPr="00246E1E" w:rsidRDefault="00246E1E" w:rsidP="001E78EC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403446.11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246E1E" w:rsidRPr="00246E1E" w:rsidRDefault="00246E1E" w:rsidP="001E78EC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129193.31</w:t>
            </w:r>
          </w:p>
        </w:tc>
      </w:tr>
      <w:tr w:rsidR="00246E1E" w:rsidRPr="00311536" w:rsidTr="00311536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246E1E" w:rsidRPr="004972A3" w:rsidRDefault="00246E1E" w:rsidP="00CA405D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246E1E" w:rsidRPr="00246E1E" w:rsidRDefault="00246E1E" w:rsidP="001E78EC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403452.41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246E1E" w:rsidRPr="00246E1E" w:rsidRDefault="00246E1E" w:rsidP="001E78EC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129221.87</w:t>
            </w:r>
          </w:p>
        </w:tc>
      </w:tr>
      <w:tr w:rsidR="00246E1E" w:rsidRPr="00311536" w:rsidTr="00311536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246E1E" w:rsidRPr="004972A3" w:rsidRDefault="00246E1E" w:rsidP="00CA405D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246E1E" w:rsidRPr="00246E1E" w:rsidRDefault="00246E1E" w:rsidP="001E78EC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403456.31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246E1E" w:rsidRPr="00246E1E" w:rsidRDefault="00246E1E" w:rsidP="001E78EC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129221.01</w:t>
            </w:r>
          </w:p>
        </w:tc>
      </w:tr>
      <w:tr w:rsidR="00246E1E" w:rsidRPr="00311536" w:rsidTr="00311536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246E1E" w:rsidRPr="004972A3" w:rsidRDefault="00246E1E" w:rsidP="00CA405D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246E1E" w:rsidRPr="00246E1E" w:rsidRDefault="00246E1E" w:rsidP="001E78EC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403450.96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246E1E" w:rsidRPr="00246E1E" w:rsidRDefault="00246E1E" w:rsidP="001E78EC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129196.55</w:t>
            </w:r>
          </w:p>
        </w:tc>
      </w:tr>
      <w:tr w:rsidR="00246E1E" w:rsidRPr="00311536" w:rsidTr="00311536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246E1E" w:rsidRPr="004972A3" w:rsidRDefault="00246E1E" w:rsidP="00CA405D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246E1E" w:rsidRPr="00246E1E" w:rsidRDefault="00246E1E" w:rsidP="001E78EC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403489.43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246E1E" w:rsidRPr="00246E1E" w:rsidRDefault="00246E1E" w:rsidP="001E78EC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129191.45</w:t>
            </w:r>
          </w:p>
        </w:tc>
      </w:tr>
      <w:tr w:rsidR="00246E1E" w:rsidRPr="00311536" w:rsidTr="00311536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246E1E" w:rsidRPr="004972A3" w:rsidRDefault="00246E1E" w:rsidP="00CA405D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246E1E" w:rsidRPr="00246E1E" w:rsidRDefault="00246E1E" w:rsidP="001E78EC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403514.87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246E1E" w:rsidRPr="00246E1E" w:rsidRDefault="00246E1E" w:rsidP="001E78EC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129187.17</w:t>
            </w:r>
          </w:p>
        </w:tc>
      </w:tr>
      <w:tr w:rsidR="00246E1E" w:rsidRPr="00311536" w:rsidTr="00311536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246E1E" w:rsidRDefault="00246E1E" w:rsidP="00CA405D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shd w:val="clear" w:color="auto" w:fill="auto"/>
            <w:vAlign w:val="center"/>
          </w:tcPr>
          <w:p w:rsidR="00246E1E" w:rsidRPr="00246E1E" w:rsidRDefault="00246E1E" w:rsidP="001E78EC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246E1E" w:rsidRPr="00246E1E" w:rsidRDefault="00246E1E" w:rsidP="001E78EC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6E1E" w:rsidRPr="00311536" w:rsidTr="00311536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246E1E" w:rsidRPr="004972A3" w:rsidRDefault="00246E1E" w:rsidP="00CA405D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246E1E" w:rsidRPr="00246E1E" w:rsidRDefault="00246E1E" w:rsidP="001E78EC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403447.50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246E1E" w:rsidRPr="00246E1E" w:rsidRDefault="00246E1E" w:rsidP="001E78EC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129194.99</w:t>
            </w:r>
          </w:p>
        </w:tc>
      </w:tr>
      <w:tr w:rsidR="00246E1E" w:rsidRPr="00311536" w:rsidTr="00311536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246E1E" w:rsidRPr="004972A3" w:rsidRDefault="00246E1E" w:rsidP="00CA405D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246E1E" w:rsidRPr="00246E1E" w:rsidRDefault="00246E1E" w:rsidP="001E78EC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403448.66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246E1E" w:rsidRPr="00246E1E" w:rsidRDefault="00246E1E" w:rsidP="001E78EC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129193.31</w:t>
            </w:r>
          </w:p>
        </w:tc>
      </w:tr>
      <w:tr w:rsidR="00246E1E" w:rsidRPr="00311536" w:rsidTr="00311536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246E1E" w:rsidRPr="004972A3" w:rsidRDefault="00246E1E" w:rsidP="00CA405D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246E1E" w:rsidRPr="00246E1E" w:rsidRDefault="00246E1E" w:rsidP="001E78EC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403450.33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246E1E" w:rsidRPr="00246E1E" w:rsidRDefault="00246E1E" w:rsidP="001E78EC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129194.47</w:t>
            </w:r>
          </w:p>
        </w:tc>
      </w:tr>
      <w:tr w:rsidR="00246E1E" w:rsidRPr="00311536" w:rsidTr="00311536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246E1E" w:rsidRPr="004972A3" w:rsidRDefault="00246E1E" w:rsidP="00CA405D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246E1E" w:rsidRPr="00246E1E" w:rsidRDefault="00246E1E" w:rsidP="001E78EC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403449.17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246E1E" w:rsidRPr="00246E1E" w:rsidRDefault="00246E1E" w:rsidP="001E78EC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129196.15</w:t>
            </w:r>
          </w:p>
        </w:tc>
      </w:tr>
      <w:tr w:rsidR="00246E1E" w:rsidRPr="00311536" w:rsidTr="00311536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:rsidR="00246E1E" w:rsidRPr="004972A3" w:rsidRDefault="00246E1E" w:rsidP="00CA405D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246E1E" w:rsidRPr="00246E1E" w:rsidRDefault="00246E1E" w:rsidP="001E78EC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403447.50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246E1E" w:rsidRPr="00246E1E" w:rsidRDefault="00246E1E" w:rsidP="001E78EC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129194.99</w:t>
            </w:r>
          </w:p>
        </w:tc>
      </w:tr>
    </w:tbl>
    <w:p w:rsidR="00964F01" w:rsidRPr="009018E7" w:rsidRDefault="00964F01" w:rsidP="007F7DE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dt>
      <w:sdtPr>
        <w:rPr>
          <w:rFonts w:ascii="Times New Roman" w:hAnsi="Times New Roman" w:cs="Times New Roman"/>
          <w:sz w:val="20"/>
          <w:szCs w:val="20"/>
        </w:rPr>
        <w:id w:val="-605810115"/>
        <w:docPartObj>
          <w:docPartGallery w:val="Page Numbers (Top of Page)"/>
          <w:docPartUnique/>
        </w:docPartObj>
      </w:sdtPr>
      <w:sdtEndPr>
        <w:rPr>
          <w:sz w:val="22"/>
          <w:szCs w:val="22"/>
        </w:rPr>
      </w:sdtEndPr>
      <w:sdtContent>
        <w:p w:rsidR="00E32DBE" w:rsidRDefault="00E32DBE" w:rsidP="007F7DE7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E32DBE" w:rsidRDefault="00E32DBE" w:rsidP="007F7DE7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E32DBE" w:rsidRDefault="00E32DBE" w:rsidP="007F7DE7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E32DBE" w:rsidRDefault="00E32DBE" w:rsidP="007F7DE7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E32DBE" w:rsidRDefault="00E32DBE" w:rsidP="007F7DE7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E32DBE" w:rsidRDefault="00E32DBE" w:rsidP="007F7DE7">
          <w:pPr>
            <w:pStyle w:val="a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E32DBE" w:rsidRDefault="00E32DBE" w:rsidP="000C6769">
          <w:pPr>
            <w:pStyle w:val="a6"/>
            <w:rPr>
              <w:rFonts w:ascii="Times New Roman" w:hAnsi="Times New Roman" w:cs="Times New Roman"/>
              <w:sz w:val="20"/>
              <w:szCs w:val="20"/>
            </w:rPr>
          </w:pPr>
        </w:p>
        <w:p w:rsidR="00E32DBE" w:rsidRDefault="00E32DBE" w:rsidP="000C6769">
          <w:pPr>
            <w:pStyle w:val="a6"/>
            <w:rPr>
              <w:rFonts w:ascii="Times New Roman" w:hAnsi="Times New Roman" w:cs="Times New Roman"/>
              <w:sz w:val="20"/>
              <w:szCs w:val="20"/>
            </w:rPr>
          </w:pPr>
        </w:p>
        <w:p w:rsidR="005316C6" w:rsidRDefault="005316C6" w:rsidP="008359FD">
          <w:pPr>
            <w:pStyle w:val="a6"/>
            <w:ind w:left="6946"/>
            <w:rPr>
              <w:rFonts w:ascii="Times New Roman" w:hAnsi="Times New Roman" w:cs="Times New Roman"/>
              <w:sz w:val="20"/>
              <w:szCs w:val="20"/>
            </w:rPr>
          </w:pPr>
        </w:p>
        <w:p w:rsidR="00986E87" w:rsidRDefault="00986E87" w:rsidP="008359FD">
          <w:pPr>
            <w:pStyle w:val="a6"/>
            <w:ind w:left="6946"/>
            <w:rPr>
              <w:rFonts w:ascii="Times New Roman" w:hAnsi="Times New Roman" w:cs="Times New Roman"/>
              <w:sz w:val="20"/>
              <w:szCs w:val="20"/>
            </w:rPr>
          </w:pPr>
        </w:p>
        <w:p w:rsidR="00986E87" w:rsidRDefault="00986E87" w:rsidP="008359FD">
          <w:pPr>
            <w:pStyle w:val="a6"/>
            <w:ind w:left="6946"/>
            <w:rPr>
              <w:rFonts w:ascii="Times New Roman" w:hAnsi="Times New Roman" w:cs="Times New Roman"/>
              <w:sz w:val="20"/>
              <w:szCs w:val="20"/>
            </w:rPr>
          </w:pPr>
        </w:p>
        <w:p w:rsidR="00986E87" w:rsidRDefault="00986E87" w:rsidP="008359FD">
          <w:pPr>
            <w:pStyle w:val="a6"/>
            <w:ind w:left="6946"/>
            <w:rPr>
              <w:rFonts w:ascii="Times New Roman" w:hAnsi="Times New Roman" w:cs="Times New Roman"/>
              <w:sz w:val="20"/>
              <w:szCs w:val="20"/>
            </w:rPr>
          </w:pPr>
        </w:p>
        <w:p w:rsidR="00986E87" w:rsidRDefault="00986E87" w:rsidP="008359FD">
          <w:pPr>
            <w:pStyle w:val="a6"/>
            <w:ind w:left="6946"/>
            <w:rPr>
              <w:rFonts w:ascii="Times New Roman" w:hAnsi="Times New Roman" w:cs="Times New Roman"/>
              <w:sz w:val="20"/>
              <w:szCs w:val="20"/>
            </w:rPr>
          </w:pPr>
        </w:p>
        <w:p w:rsidR="00986E87" w:rsidRDefault="00986E87" w:rsidP="008359FD">
          <w:pPr>
            <w:pStyle w:val="a6"/>
            <w:ind w:left="6946"/>
            <w:rPr>
              <w:rFonts w:ascii="Times New Roman" w:hAnsi="Times New Roman" w:cs="Times New Roman"/>
              <w:sz w:val="20"/>
              <w:szCs w:val="20"/>
            </w:rPr>
          </w:pPr>
        </w:p>
        <w:p w:rsidR="00986E87" w:rsidRDefault="00986E87" w:rsidP="008359FD">
          <w:pPr>
            <w:pStyle w:val="a6"/>
            <w:ind w:left="6946"/>
            <w:rPr>
              <w:rFonts w:ascii="Times New Roman" w:hAnsi="Times New Roman" w:cs="Times New Roman"/>
              <w:sz w:val="20"/>
              <w:szCs w:val="20"/>
            </w:rPr>
          </w:pPr>
        </w:p>
        <w:p w:rsidR="00D71AA3" w:rsidRDefault="00D71AA3" w:rsidP="009822A4">
          <w:pPr>
            <w:pStyle w:val="a6"/>
            <w:rPr>
              <w:rFonts w:ascii="Times New Roman" w:hAnsi="Times New Roman" w:cs="Times New Roman"/>
              <w:sz w:val="20"/>
              <w:szCs w:val="20"/>
            </w:rPr>
          </w:pPr>
        </w:p>
        <w:p w:rsidR="00311536" w:rsidRDefault="00311536" w:rsidP="008359FD">
          <w:pPr>
            <w:pStyle w:val="a6"/>
            <w:ind w:left="6946"/>
            <w:rPr>
              <w:rFonts w:ascii="Times New Roman" w:hAnsi="Times New Roman" w:cs="Times New Roman"/>
              <w:sz w:val="20"/>
              <w:szCs w:val="20"/>
            </w:rPr>
          </w:pPr>
        </w:p>
        <w:p w:rsidR="00311536" w:rsidRDefault="00311536" w:rsidP="008359FD">
          <w:pPr>
            <w:pStyle w:val="a6"/>
            <w:ind w:left="6946"/>
            <w:rPr>
              <w:rFonts w:ascii="Times New Roman" w:hAnsi="Times New Roman" w:cs="Times New Roman"/>
              <w:sz w:val="20"/>
              <w:szCs w:val="20"/>
            </w:rPr>
          </w:pPr>
        </w:p>
        <w:p w:rsidR="00311536" w:rsidRDefault="00311536" w:rsidP="008359FD">
          <w:pPr>
            <w:pStyle w:val="a6"/>
            <w:ind w:left="6946"/>
            <w:rPr>
              <w:rFonts w:ascii="Times New Roman" w:hAnsi="Times New Roman" w:cs="Times New Roman"/>
              <w:sz w:val="20"/>
              <w:szCs w:val="20"/>
            </w:rPr>
          </w:pPr>
        </w:p>
        <w:p w:rsidR="00311536" w:rsidRDefault="00311536" w:rsidP="008359FD">
          <w:pPr>
            <w:pStyle w:val="a6"/>
            <w:ind w:left="6946"/>
            <w:rPr>
              <w:rFonts w:ascii="Times New Roman" w:hAnsi="Times New Roman" w:cs="Times New Roman"/>
              <w:sz w:val="20"/>
              <w:szCs w:val="20"/>
            </w:rPr>
          </w:pPr>
        </w:p>
        <w:p w:rsidR="00311536" w:rsidRDefault="00311536" w:rsidP="008359FD">
          <w:pPr>
            <w:pStyle w:val="a6"/>
            <w:ind w:left="6946"/>
            <w:rPr>
              <w:rFonts w:ascii="Times New Roman" w:hAnsi="Times New Roman" w:cs="Times New Roman"/>
              <w:sz w:val="20"/>
              <w:szCs w:val="20"/>
            </w:rPr>
          </w:pPr>
        </w:p>
        <w:p w:rsidR="00263FF7" w:rsidRDefault="00847637" w:rsidP="008359FD">
          <w:pPr>
            <w:pStyle w:val="a6"/>
            <w:ind w:left="6946"/>
            <w:rPr>
              <w:rFonts w:ascii="Times New Roman" w:hAnsi="Times New Roman" w:cs="Times New Roman"/>
              <w:sz w:val="20"/>
              <w:szCs w:val="20"/>
            </w:rPr>
          </w:pPr>
          <w:r w:rsidRPr="009018E7">
            <w:rPr>
              <w:rFonts w:ascii="Times New Roman" w:hAnsi="Times New Roman" w:cs="Times New Roman"/>
              <w:sz w:val="20"/>
              <w:szCs w:val="20"/>
            </w:rPr>
            <w:lastRenderedPageBreak/>
            <w:t>Приложение к ходатайству об установлении публичного сервитута</w:t>
          </w:r>
        </w:p>
        <w:p w:rsidR="00311536" w:rsidRDefault="00311536" w:rsidP="008359FD">
          <w:pPr>
            <w:pStyle w:val="a6"/>
            <w:ind w:left="6946"/>
            <w:rPr>
              <w:rFonts w:ascii="Times New Roman" w:hAnsi="Times New Roman" w:cs="Times New Roman"/>
              <w:sz w:val="20"/>
              <w:szCs w:val="20"/>
            </w:rPr>
          </w:pPr>
        </w:p>
        <w:tbl>
          <w:tblPr>
            <w:tblW w:w="9922" w:type="dxa"/>
            <w:tblInd w:w="39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2126"/>
            <w:gridCol w:w="7796"/>
          </w:tblGrid>
          <w:tr w:rsidR="00526743" w:rsidRPr="00526743" w:rsidTr="006D22D1">
            <w:tc>
              <w:tcPr>
                <w:tcW w:w="9922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526743" w:rsidRPr="00526743" w:rsidRDefault="00526743" w:rsidP="0052674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526743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  <w:lang w:eastAsia="ru-RU"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138F1BE1" wp14:editId="742D55C9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10" name="IMAGE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w16se="http://schemas.microsoft.com/office/word/2015/wordml/symex" xmlns:w15="http://schemas.microsoft.com/office/word/2012/wordml" xmlns:cx="http://schemas.microsoft.com/office/drawing/2014/chartex">
                      <w:pict>
                        <v:rect w14:anchorId="51B92D2D" id="IMAGE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ZYhEbFYCAACnBAAADgAAAAAAAAAAAAAAAAAuAgAAZHJzL2Uyb0RvYy54bWxQSwECLQAUAAYA&#10;CAAAACEAhluH1dgAAAAFAQAADwAAAAAAAAAAAAAAAACwBAAAZHJzL2Rvd25yZXYueG1sUEsFBgAA&#10;AAAEAAQA8wAAALUFAAAAAA==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 w:rsidR="00246E1E">
                  <w:rPr>
                    <w:noProof/>
                    <w:lang w:eastAsia="ru-RU"/>
                  </w:rPr>
                  <w:drawing>
                    <wp:inline distT="0" distB="0" distL="0" distR="0">
                      <wp:extent cx="6162675" cy="5819775"/>
                      <wp:effectExtent l="0" t="0" r="9525" b="9525"/>
                      <wp:docPr id="1" name="Рисунок 1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6526945b-9d8a-4f6b-9592-50039f6615bd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62675" cy="5819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526743" w:rsidRPr="00526743" w:rsidTr="006D22D1">
            <w:tc>
              <w:tcPr>
                <w:tcW w:w="992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526743" w:rsidRPr="00311536" w:rsidRDefault="009822A4" w:rsidP="003C51B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bookmarkStart w:id="0" w:name="MP_USM_USL_PAGE"/>
                <w:r w:rsidRPr="00311536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Масштаб 1:</w:t>
                </w:r>
                <w:bookmarkEnd w:id="0"/>
                <w:r w:rsidR="003C51B3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6</w:t>
                </w:r>
                <w:r w:rsidR="00311536" w:rsidRPr="00311536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00</w:t>
                </w:r>
              </w:p>
            </w:tc>
          </w:tr>
          <w:tr w:rsidR="00526743" w:rsidRPr="00526743" w:rsidTr="006D22D1">
            <w:tc>
              <w:tcPr>
                <w:tcW w:w="9922" w:type="dxa"/>
                <w:gridSpan w:val="2"/>
                <w:tcBorders>
                  <w:top w:val="single" w:sz="4" w:space="0" w:color="auto"/>
                </w:tcBorders>
              </w:tcPr>
              <w:p w:rsidR="00526743" w:rsidRPr="00311536" w:rsidRDefault="00526743" w:rsidP="0052674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311536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Условные обозначения:</w:t>
                </w:r>
              </w:p>
            </w:tc>
          </w:tr>
          <w:tr w:rsidR="0011180D" w:rsidRPr="00526743" w:rsidTr="0011180D">
            <w:tc>
              <w:tcPr>
                <w:tcW w:w="2126" w:type="dxa"/>
              </w:tcPr>
              <w:p w:rsidR="0011180D" w:rsidRPr="0011180D" w:rsidRDefault="00757CF4" w:rsidP="0011180D">
                <w:pPr>
                  <w:pStyle w:val="ab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pict w14:anchorId="6D93D841">
                    <v:shape id="56ac534c-ddbf-42e5-9922-32e2e6579edc" o:spid="_x0000_i1025" style="width:42.75pt;height:22.5pt" coordsize="" o:spt="100" adj="0,,0" path="" stroked="f">
                      <v:stroke joinstyle="miter"/>
                      <v:imagedata r:id="rId9" o:title="sheet"/>
                      <v:formulas/>
                      <v:path o:connecttype="segments"/>
                    </v:shape>
                  </w:pict>
                </w:r>
              </w:p>
            </w:tc>
            <w:tc>
              <w:tcPr>
                <w:tcW w:w="7796" w:type="dxa"/>
              </w:tcPr>
              <w:p w:rsidR="0011180D" w:rsidRPr="0011180D" w:rsidRDefault="0011180D" w:rsidP="0011180D">
                <w:pPr>
                  <w:pStyle w:val="ab"/>
                  <w:rPr>
                    <w:rFonts w:ascii="Times New Roman" w:hAnsi="Times New Roman" w:cs="Times New Roman"/>
                  </w:rPr>
                </w:pPr>
                <w:r w:rsidRPr="0011180D">
                  <w:rPr>
                    <w:rFonts w:ascii="Times New Roman" w:hAnsi="Times New Roman" w:cs="Times New Roman"/>
                  </w:rPr>
                  <w:t>Характерная точка границы публичного сервитута</w:t>
                </w:r>
              </w:p>
            </w:tc>
          </w:tr>
          <w:tr w:rsidR="0011180D" w:rsidRPr="00526743" w:rsidTr="0011180D">
            <w:tc>
              <w:tcPr>
                <w:tcW w:w="2126" w:type="dxa"/>
              </w:tcPr>
              <w:p w:rsidR="0011180D" w:rsidRPr="0011180D" w:rsidRDefault="00757CF4" w:rsidP="0011180D">
                <w:pPr>
                  <w:pStyle w:val="ab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pict w14:anchorId="3021B6B1">
                    <v:shape id="3e12a9e4-56f5-4dc0-9583-39af1cb8e155" o:spid="_x0000_i1026" style="width:42.75pt;height:22.5pt" coordsize="" o:spt="100" adj="0,,0" path="" stroked="f">
                      <v:stroke joinstyle="miter"/>
                      <v:imagedata r:id="rId10" o:title="sheet"/>
                      <v:formulas/>
                      <v:path o:connecttype="segments"/>
                    </v:shape>
                  </w:pict>
                </w:r>
              </w:p>
            </w:tc>
            <w:tc>
              <w:tcPr>
                <w:tcW w:w="7796" w:type="dxa"/>
              </w:tcPr>
              <w:p w:rsidR="0011180D" w:rsidRPr="0011180D" w:rsidRDefault="0011180D" w:rsidP="0011180D">
                <w:pPr>
                  <w:pStyle w:val="ab"/>
                  <w:rPr>
                    <w:rFonts w:ascii="Times New Roman" w:hAnsi="Times New Roman" w:cs="Times New Roman"/>
                  </w:rPr>
                </w:pPr>
                <w:r w:rsidRPr="0011180D">
                  <w:rPr>
                    <w:rFonts w:ascii="Times New Roman" w:hAnsi="Times New Roman" w:cs="Times New Roman"/>
                  </w:rPr>
                  <w:t>Граница публичного сервитута</w:t>
                </w:r>
              </w:p>
            </w:tc>
          </w:tr>
          <w:tr w:rsidR="0011180D" w:rsidRPr="00526743" w:rsidTr="0011180D">
            <w:tc>
              <w:tcPr>
                <w:tcW w:w="2126" w:type="dxa"/>
              </w:tcPr>
              <w:p w:rsidR="0011180D" w:rsidRPr="0011180D" w:rsidRDefault="00246E1E" w:rsidP="0011180D">
                <w:pPr>
                  <w:pStyle w:val="ab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noProof/>
                  </w:rPr>
                  <w:pict w14:anchorId="79C46A08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96091639-fced-4d34-b1d2-f4303460e0ab" o:spid="_x0000_i1027" type="#_x0000_t75" alt="sheet" style="width:42.75pt;height:22.5pt;visibility:visible" filled="t">
                      <v:imagedata r:id="rId11" o:title="sheet"/>
                      <o:lock v:ext="edit" aspectratio="f"/>
                    </v:shape>
                  </w:pict>
                </w:r>
              </w:p>
            </w:tc>
            <w:tc>
              <w:tcPr>
                <w:tcW w:w="7796" w:type="dxa"/>
              </w:tcPr>
              <w:p w:rsidR="0011180D" w:rsidRPr="0011180D" w:rsidRDefault="0011180D" w:rsidP="0011180D">
                <w:pPr>
                  <w:pStyle w:val="ab"/>
                  <w:rPr>
                    <w:rFonts w:ascii="Times New Roman" w:hAnsi="Times New Roman" w:cs="Times New Roman"/>
                  </w:rPr>
                </w:pPr>
                <w:r w:rsidRPr="0011180D">
                  <w:rPr>
                    <w:rFonts w:ascii="Times New Roman" w:hAnsi="Times New Roman" w:cs="Times New Roman"/>
                  </w:rPr>
                  <w:t>Инженерное сооружение, в целях размещения которого устанавливается публичный сервитут</w:t>
                </w:r>
              </w:p>
            </w:tc>
          </w:tr>
          <w:tr w:rsidR="0011180D" w:rsidRPr="00526743" w:rsidTr="0011180D">
            <w:tc>
              <w:tcPr>
                <w:tcW w:w="2126" w:type="dxa"/>
              </w:tcPr>
              <w:p w:rsidR="0011180D" w:rsidRPr="0011180D" w:rsidRDefault="00246E1E" w:rsidP="0011180D">
                <w:pPr>
                  <w:pStyle w:val="ab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pict w14:anchorId="7ACEA129">
                    <v:shape id="502e2369-6f5f-4cd4-a397-2e298ddc0b44" o:spid="_x0000_i1028" style="width:42.75pt;height:22.5pt" coordsize="" o:spt="100" adj="0,,0" path="" stroked="f">
                      <v:stroke joinstyle="miter"/>
                      <v:imagedata r:id="rId12" o:title="sheet"/>
                      <v:formulas/>
                      <v:path o:connecttype="segments"/>
                    </v:shape>
                  </w:pict>
                </w:r>
              </w:p>
            </w:tc>
            <w:tc>
              <w:tcPr>
                <w:tcW w:w="7796" w:type="dxa"/>
              </w:tcPr>
              <w:p w:rsidR="0011180D" w:rsidRPr="0011180D" w:rsidRDefault="0011180D" w:rsidP="0011180D">
                <w:pPr>
                  <w:pStyle w:val="ab"/>
                  <w:rPr>
                    <w:rFonts w:ascii="Times New Roman" w:hAnsi="Times New Roman" w:cs="Times New Roman"/>
                  </w:rPr>
                </w:pPr>
                <w:r w:rsidRPr="0011180D">
                  <w:rPr>
                    <w:rFonts w:ascii="Times New Roman" w:hAnsi="Times New Roman" w:cs="Times New Roman"/>
                  </w:rPr>
                  <w:t>Часть границы,  сведения  ЕГРН о которой позволяют однозначно определить ее положение на местности</w:t>
                </w:r>
              </w:p>
            </w:tc>
          </w:tr>
          <w:tr w:rsidR="0011180D" w:rsidRPr="00526743" w:rsidTr="0011180D">
            <w:tc>
              <w:tcPr>
                <w:tcW w:w="2126" w:type="dxa"/>
              </w:tcPr>
              <w:p w:rsidR="0011180D" w:rsidRPr="0011180D" w:rsidRDefault="0011180D" w:rsidP="00246E1E">
                <w:pPr>
                  <w:pStyle w:val="ab"/>
                  <w:jc w:val="center"/>
                  <w:rPr>
                    <w:rFonts w:ascii="Times New Roman" w:hAnsi="Times New Roman" w:cs="Times New Roman"/>
                  </w:rPr>
                </w:pPr>
                <w:r w:rsidRPr="0011180D">
                  <w:rPr>
                    <w:rFonts w:ascii="Times New Roman" w:hAnsi="Times New Roman" w:cs="Times New Roman"/>
                  </w:rPr>
                  <w:t>:</w:t>
                </w:r>
                <w:r w:rsidR="00246E1E">
                  <w:rPr>
                    <w:rFonts w:ascii="Times New Roman" w:hAnsi="Times New Roman" w:cs="Times New Roman"/>
                  </w:rPr>
                  <w:t>1091</w:t>
                </w:r>
              </w:p>
            </w:tc>
            <w:tc>
              <w:tcPr>
                <w:tcW w:w="7796" w:type="dxa"/>
              </w:tcPr>
              <w:p w:rsidR="0011180D" w:rsidRPr="0011180D" w:rsidRDefault="0011180D" w:rsidP="0011180D">
                <w:pPr>
                  <w:pStyle w:val="ab"/>
                  <w:rPr>
                    <w:rFonts w:ascii="Times New Roman" w:hAnsi="Times New Roman" w:cs="Times New Roman"/>
                  </w:rPr>
                </w:pPr>
                <w:r w:rsidRPr="0011180D">
                  <w:rPr>
                    <w:rFonts w:ascii="Times New Roman" w:hAnsi="Times New Roman" w:cs="Times New Roman"/>
                  </w:rPr>
                  <w:t>Надписи кадастрового номера земельного участка</w:t>
                </w:r>
              </w:p>
            </w:tc>
          </w:tr>
          <w:tr w:rsidR="0011180D" w:rsidRPr="00526743" w:rsidTr="0011180D">
            <w:tc>
              <w:tcPr>
                <w:tcW w:w="2126" w:type="dxa"/>
              </w:tcPr>
              <w:p w:rsidR="0011180D" w:rsidRPr="0011180D" w:rsidRDefault="0011180D" w:rsidP="00246E1E">
                <w:pPr>
                  <w:pStyle w:val="ab"/>
                  <w:jc w:val="center"/>
                  <w:rPr>
                    <w:rFonts w:ascii="Times New Roman" w:hAnsi="Times New Roman" w:cs="Times New Roman"/>
                  </w:rPr>
                </w:pPr>
                <w:r w:rsidRPr="0011180D">
                  <w:rPr>
                    <w:rFonts w:ascii="Times New Roman" w:hAnsi="Times New Roman" w:cs="Times New Roman"/>
                    <w:color w:val="0000FF"/>
                  </w:rPr>
                  <w:t>24:</w:t>
                </w:r>
                <w:r w:rsidR="00246E1E">
                  <w:rPr>
                    <w:rFonts w:ascii="Times New Roman" w:hAnsi="Times New Roman" w:cs="Times New Roman"/>
                    <w:color w:val="0000FF"/>
                  </w:rPr>
                  <w:t>23</w:t>
                </w:r>
                <w:r w:rsidRPr="0011180D">
                  <w:rPr>
                    <w:rFonts w:ascii="Times New Roman" w:hAnsi="Times New Roman" w:cs="Times New Roman"/>
                    <w:color w:val="0000FF"/>
                  </w:rPr>
                  <w:t>:</w:t>
                </w:r>
                <w:r w:rsidR="00246E1E">
                  <w:rPr>
                    <w:rFonts w:ascii="Times New Roman" w:hAnsi="Times New Roman" w:cs="Times New Roman"/>
                    <w:color w:val="0000FF"/>
                  </w:rPr>
                  <w:t>0801002</w:t>
                </w:r>
              </w:p>
            </w:tc>
            <w:tc>
              <w:tcPr>
                <w:tcW w:w="7796" w:type="dxa"/>
              </w:tcPr>
              <w:p w:rsidR="0011180D" w:rsidRPr="0011180D" w:rsidRDefault="0011180D" w:rsidP="0011180D">
                <w:pPr>
                  <w:pStyle w:val="ab"/>
                  <w:rPr>
                    <w:rFonts w:ascii="Times New Roman" w:hAnsi="Times New Roman" w:cs="Times New Roman"/>
                  </w:rPr>
                </w:pPr>
                <w:r w:rsidRPr="0011180D">
                  <w:rPr>
                    <w:rFonts w:ascii="Times New Roman" w:hAnsi="Times New Roman" w:cs="Times New Roman"/>
                  </w:rPr>
                  <w:t>Обозначение кадастрового квартала</w:t>
                </w:r>
              </w:p>
            </w:tc>
          </w:tr>
          <w:tr w:rsidR="0011180D" w:rsidRPr="00526743" w:rsidTr="0011180D">
            <w:tc>
              <w:tcPr>
                <w:tcW w:w="2126" w:type="dxa"/>
              </w:tcPr>
              <w:p w:rsidR="0011180D" w:rsidRPr="0011180D" w:rsidRDefault="00246E1E" w:rsidP="0011180D">
                <w:pPr>
                  <w:pStyle w:val="ab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pict w14:anchorId="44D7EF94">
                    <v:shape id="7b42b6c2-fee0-4f35-bd3f-b2b39f8538bf" o:spid="_x0000_i1029" style="width:42.75pt;height:22.5pt" coordsize="" o:spt="100" adj="0,,0" path="" stroked="f">
                      <v:stroke joinstyle="miter"/>
                      <v:imagedata r:id="rId13" o:title="sheet"/>
                      <v:formulas/>
                      <v:path o:connecttype="segments"/>
                    </v:shape>
                  </w:pict>
                </w:r>
              </w:p>
            </w:tc>
            <w:tc>
              <w:tcPr>
                <w:tcW w:w="7796" w:type="dxa"/>
              </w:tcPr>
              <w:p w:rsidR="0011180D" w:rsidRPr="0011180D" w:rsidRDefault="0011180D" w:rsidP="0011180D">
                <w:pPr>
                  <w:pStyle w:val="ab"/>
                  <w:rPr>
                    <w:rFonts w:ascii="Times New Roman" w:hAnsi="Times New Roman" w:cs="Times New Roman"/>
                  </w:rPr>
                </w:pPr>
                <w:r w:rsidRPr="0011180D">
                  <w:rPr>
                    <w:rFonts w:ascii="Times New Roman" w:hAnsi="Times New Roman" w:cs="Times New Roman"/>
                  </w:rPr>
                  <w:t>Граница кадастрового квартала</w:t>
                </w:r>
              </w:p>
            </w:tc>
          </w:tr>
        </w:tbl>
        <w:p w:rsidR="002F541A" w:rsidRPr="009018E7" w:rsidRDefault="00757CF4" w:rsidP="002F541A">
          <w:pPr>
            <w:rPr>
              <w:rFonts w:ascii="Times New Roman" w:hAnsi="Times New Roman" w:cs="Times New Roman"/>
            </w:rPr>
            <w:sectPr w:rsidR="002F541A" w:rsidRPr="009018E7" w:rsidSect="002F541A">
              <w:type w:val="continuous"/>
              <w:pgSz w:w="11907" w:h="16840" w:code="9"/>
              <w:pgMar w:top="567" w:right="567" w:bottom="567" w:left="1134" w:header="567" w:footer="210" w:gutter="0"/>
              <w:cols w:space="708"/>
              <w:docGrid w:linePitch="360"/>
            </w:sectPr>
          </w:pPr>
        </w:p>
      </w:sdtContent>
    </w:sdt>
    <w:p w:rsidR="004633BB" w:rsidRPr="009018E7" w:rsidRDefault="004633BB" w:rsidP="00B12DA4">
      <w:pPr>
        <w:pStyle w:val="a6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4633BB" w:rsidRPr="009018E7" w:rsidSect="002E3931">
      <w:headerReference w:type="default" r:id="rId14"/>
      <w:type w:val="continuous"/>
      <w:pgSz w:w="11907" w:h="16840" w:code="9"/>
      <w:pgMar w:top="567" w:right="567" w:bottom="28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CF4" w:rsidRDefault="00757CF4" w:rsidP="00E51C66">
      <w:pPr>
        <w:spacing w:after="0" w:line="240" w:lineRule="auto"/>
      </w:pPr>
      <w:r>
        <w:separator/>
      </w:r>
    </w:p>
  </w:endnote>
  <w:endnote w:type="continuationSeparator" w:id="0">
    <w:p w:rsidR="00757CF4" w:rsidRDefault="00757CF4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CF4" w:rsidRDefault="00757CF4" w:rsidP="00E51C66">
      <w:pPr>
        <w:spacing w:after="0" w:line="240" w:lineRule="auto"/>
      </w:pPr>
      <w:r>
        <w:separator/>
      </w:r>
    </w:p>
  </w:footnote>
  <w:footnote w:type="continuationSeparator" w:id="0">
    <w:p w:rsidR="00757CF4" w:rsidRDefault="00757CF4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01" w:rsidRPr="002E17B3" w:rsidRDefault="00964F01" w:rsidP="002E17B3">
    <w:pPr>
      <w:tabs>
        <w:tab w:val="center" w:pos="4677"/>
        <w:tab w:val="right" w:pos="9355"/>
      </w:tabs>
      <w:spacing w:after="0" w:line="240" w:lineRule="auto"/>
      <w:jc w:val="right"/>
    </w:pPr>
    <w:r w:rsidRPr="002E17B3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Лист </w:t>
    </w:r>
    <w:r w:rsidRPr="002E17B3"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  <w:fldChar w:fldCharType="begin"/>
    </w:r>
    <w:r w:rsidRPr="002E17B3">
      <w:rPr>
        <w:rFonts w:ascii="Times New Roman" w:eastAsia="Times New Roman" w:hAnsi="Times New Roman" w:cs="Times New Roman"/>
        <w:b/>
        <w:bCs/>
        <w:sz w:val="20"/>
        <w:szCs w:val="20"/>
        <w:lang w:eastAsia="ru-RU"/>
      </w:rPr>
      <w:instrText>PAGE</w:instrText>
    </w:r>
    <w:r w:rsidRPr="002E17B3"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  <w:fldChar w:fldCharType="separate"/>
    </w:r>
    <w:r w:rsidR="004972A3">
      <w:rPr>
        <w:rFonts w:ascii="Times New Roman" w:eastAsia="Times New Roman" w:hAnsi="Times New Roman" w:cs="Times New Roman"/>
        <w:b/>
        <w:bCs/>
        <w:noProof/>
        <w:sz w:val="20"/>
        <w:szCs w:val="20"/>
        <w:lang w:eastAsia="ru-RU"/>
      </w:rPr>
      <w:t>3</w:t>
    </w:r>
    <w:r w:rsidRPr="002E17B3"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  <w:fldChar w:fldCharType="end"/>
    </w:r>
    <w:r w:rsidRPr="002E17B3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из </w:t>
    </w:r>
    <w:r w:rsidRPr="002E17B3"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  <w:fldChar w:fldCharType="begin"/>
    </w:r>
    <w:r w:rsidRPr="002E17B3">
      <w:rPr>
        <w:rFonts w:ascii="Times New Roman" w:eastAsia="Times New Roman" w:hAnsi="Times New Roman" w:cs="Times New Roman"/>
        <w:b/>
        <w:bCs/>
        <w:sz w:val="20"/>
        <w:szCs w:val="20"/>
        <w:lang w:eastAsia="ru-RU"/>
      </w:rPr>
      <w:instrText>NUMPAGES</w:instrText>
    </w:r>
    <w:r w:rsidRPr="002E17B3"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  <w:fldChar w:fldCharType="separate"/>
    </w:r>
    <w:r w:rsidR="004972A3">
      <w:rPr>
        <w:rFonts w:ascii="Times New Roman" w:eastAsia="Times New Roman" w:hAnsi="Times New Roman" w:cs="Times New Roman"/>
        <w:b/>
        <w:bCs/>
        <w:noProof/>
        <w:sz w:val="20"/>
        <w:szCs w:val="20"/>
        <w:lang w:eastAsia="ru-RU"/>
      </w:rPr>
      <w:t>3</w:t>
    </w:r>
    <w:r w:rsidRPr="002E17B3"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333A8"/>
    <w:rsid w:val="00056714"/>
    <w:rsid w:val="00061361"/>
    <w:rsid w:val="000655B4"/>
    <w:rsid w:val="00066A3E"/>
    <w:rsid w:val="000A0DC6"/>
    <w:rsid w:val="000C6769"/>
    <w:rsid w:val="000F1797"/>
    <w:rsid w:val="0011180D"/>
    <w:rsid w:val="00123D98"/>
    <w:rsid w:val="00164E5F"/>
    <w:rsid w:val="001819A8"/>
    <w:rsid w:val="001A3D04"/>
    <w:rsid w:val="001F1051"/>
    <w:rsid w:val="001F2551"/>
    <w:rsid w:val="002044AB"/>
    <w:rsid w:val="00215D11"/>
    <w:rsid w:val="00246E1E"/>
    <w:rsid w:val="00256CD6"/>
    <w:rsid w:val="00257E47"/>
    <w:rsid w:val="002608AC"/>
    <w:rsid w:val="00263FF7"/>
    <w:rsid w:val="00274FA2"/>
    <w:rsid w:val="00282697"/>
    <w:rsid w:val="002A1C5F"/>
    <w:rsid w:val="002C2047"/>
    <w:rsid w:val="002C4782"/>
    <w:rsid w:val="002E17B3"/>
    <w:rsid w:val="002E3931"/>
    <w:rsid w:val="002E57D7"/>
    <w:rsid w:val="002F4627"/>
    <w:rsid w:val="002F541A"/>
    <w:rsid w:val="002F729B"/>
    <w:rsid w:val="00311536"/>
    <w:rsid w:val="0031503F"/>
    <w:rsid w:val="00315538"/>
    <w:rsid w:val="00323E2D"/>
    <w:rsid w:val="0032682B"/>
    <w:rsid w:val="0034166F"/>
    <w:rsid w:val="003648CE"/>
    <w:rsid w:val="00381653"/>
    <w:rsid w:val="003C51B3"/>
    <w:rsid w:val="003D1CC7"/>
    <w:rsid w:val="003D5A14"/>
    <w:rsid w:val="00410CB9"/>
    <w:rsid w:val="004206A7"/>
    <w:rsid w:val="00441748"/>
    <w:rsid w:val="00446725"/>
    <w:rsid w:val="004617E2"/>
    <w:rsid w:val="004633BB"/>
    <w:rsid w:val="00481FD8"/>
    <w:rsid w:val="00493F31"/>
    <w:rsid w:val="004972A3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66D5B"/>
    <w:rsid w:val="005801CB"/>
    <w:rsid w:val="005A07CD"/>
    <w:rsid w:val="005C64C2"/>
    <w:rsid w:val="005C7DA8"/>
    <w:rsid w:val="005E703D"/>
    <w:rsid w:val="005E75B4"/>
    <w:rsid w:val="005E7FD5"/>
    <w:rsid w:val="0062230A"/>
    <w:rsid w:val="0062657A"/>
    <w:rsid w:val="00643EFD"/>
    <w:rsid w:val="00653BEC"/>
    <w:rsid w:val="0066247B"/>
    <w:rsid w:val="006651CA"/>
    <w:rsid w:val="00681DA4"/>
    <w:rsid w:val="006829B0"/>
    <w:rsid w:val="00685641"/>
    <w:rsid w:val="00687EB8"/>
    <w:rsid w:val="006C27B2"/>
    <w:rsid w:val="006D22D1"/>
    <w:rsid w:val="006E194E"/>
    <w:rsid w:val="0070013D"/>
    <w:rsid w:val="007369BF"/>
    <w:rsid w:val="00757CF4"/>
    <w:rsid w:val="0078033C"/>
    <w:rsid w:val="007869C7"/>
    <w:rsid w:val="007A485C"/>
    <w:rsid w:val="007A5193"/>
    <w:rsid w:val="007C46E3"/>
    <w:rsid w:val="007D7AC9"/>
    <w:rsid w:val="007F7DE7"/>
    <w:rsid w:val="00807178"/>
    <w:rsid w:val="008134FC"/>
    <w:rsid w:val="00821BE7"/>
    <w:rsid w:val="008359FD"/>
    <w:rsid w:val="00847637"/>
    <w:rsid w:val="0085202D"/>
    <w:rsid w:val="00870813"/>
    <w:rsid w:val="009018E7"/>
    <w:rsid w:val="00903944"/>
    <w:rsid w:val="0091192D"/>
    <w:rsid w:val="00925DCE"/>
    <w:rsid w:val="00935342"/>
    <w:rsid w:val="00943B5E"/>
    <w:rsid w:val="00964F01"/>
    <w:rsid w:val="00965FB8"/>
    <w:rsid w:val="009822A4"/>
    <w:rsid w:val="00986E87"/>
    <w:rsid w:val="009A7D12"/>
    <w:rsid w:val="009C2902"/>
    <w:rsid w:val="009E35DA"/>
    <w:rsid w:val="00A21AE9"/>
    <w:rsid w:val="00A33F72"/>
    <w:rsid w:val="00A545D5"/>
    <w:rsid w:val="00A54697"/>
    <w:rsid w:val="00A854A9"/>
    <w:rsid w:val="00AD3199"/>
    <w:rsid w:val="00B07A2F"/>
    <w:rsid w:val="00B12DA4"/>
    <w:rsid w:val="00B21015"/>
    <w:rsid w:val="00B22677"/>
    <w:rsid w:val="00B3076E"/>
    <w:rsid w:val="00B30D48"/>
    <w:rsid w:val="00B63399"/>
    <w:rsid w:val="00B70EF9"/>
    <w:rsid w:val="00B72BD9"/>
    <w:rsid w:val="00BA3B65"/>
    <w:rsid w:val="00BB3C77"/>
    <w:rsid w:val="00BD70B6"/>
    <w:rsid w:val="00BF7506"/>
    <w:rsid w:val="00C06B86"/>
    <w:rsid w:val="00C1496D"/>
    <w:rsid w:val="00C16626"/>
    <w:rsid w:val="00C32345"/>
    <w:rsid w:val="00C61A60"/>
    <w:rsid w:val="00C81D69"/>
    <w:rsid w:val="00CB1105"/>
    <w:rsid w:val="00CB6493"/>
    <w:rsid w:val="00CC7D6E"/>
    <w:rsid w:val="00D038BF"/>
    <w:rsid w:val="00D13897"/>
    <w:rsid w:val="00D26A30"/>
    <w:rsid w:val="00D6403E"/>
    <w:rsid w:val="00D71AA3"/>
    <w:rsid w:val="00D82A44"/>
    <w:rsid w:val="00D97EC8"/>
    <w:rsid w:val="00DA1E0F"/>
    <w:rsid w:val="00E11BC5"/>
    <w:rsid w:val="00E1242D"/>
    <w:rsid w:val="00E32DBE"/>
    <w:rsid w:val="00E464E6"/>
    <w:rsid w:val="00E5051E"/>
    <w:rsid w:val="00E51C66"/>
    <w:rsid w:val="00E55DDC"/>
    <w:rsid w:val="00E623EF"/>
    <w:rsid w:val="00E80573"/>
    <w:rsid w:val="00E91658"/>
    <w:rsid w:val="00E96A51"/>
    <w:rsid w:val="00EA0297"/>
    <w:rsid w:val="00EA56CD"/>
    <w:rsid w:val="00EB4858"/>
    <w:rsid w:val="00EF6031"/>
    <w:rsid w:val="00F063EE"/>
    <w:rsid w:val="00F51413"/>
    <w:rsid w:val="00F51BB8"/>
    <w:rsid w:val="00F535CC"/>
    <w:rsid w:val="00F831EE"/>
    <w:rsid w:val="00F83FC6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ab">
    <w:name w:val="No Spacing"/>
    <w:uiPriority w:val="1"/>
    <w:qFormat/>
    <w:rsid w:val="001118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ab">
    <w:name w:val="No Spacing"/>
    <w:uiPriority w:val="1"/>
    <w:qFormat/>
    <w:rsid w:val="001118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Матушкина Галина Юрьевна</dc:creator>
  <cp:lastModifiedBy>Худякова Елена Александровна</cp:lastModifiedBy>
  <cp:revision>9</cp:revision>
  <cp:lastPrinted>2023-04-21T07:12:00Z</cp:lastPrinted>
  <dcterms:created xsi:type="dcterms:W3CDTF">2023-04-21T07:11:00Z</dcterms:created>
  <dcterms:modified xsi:type="dcterms:W3CDTF">2024-07-22T07:43:00Z</dcterms:modified>
</cp:coreProperties>
</file>